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24CAC17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A66143A" w14:textId="001DFACB" w:rsidR="00692703" w:rsidRPr="00CF1A49" w:rsidRDefault="0084385D" w:rsidP="00913946">
            <w:pPr>
              <w:pStyle w:val="Title"/>
            </w:pPr>
            <w:r>
              <w:t>Taylor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Hackney</w:t>
            </w:r>
          </w:p>
          <w:p w14:paraId="2922C313" w14:textId="316D72A5" w:rsidR="00692703" w:rsidRPr="00CF1A49" w:rsidRDefault="0084385D" w:rsidP="00913946">
            <w:pPr>
              <w:pStyle w:val="ContactInfo"/>
              <w:contextualSpacing w:val="0"/>
            </w:pPr>
            <w:r>
              <w:t>11232 Delaware Parkway, Kansas City, Kansas, 66109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D9B9A894660743FFA5C789D9D2C9E4C7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618-560-1758</w:t>
            </w:r>
          </w:p>
          <w:p w14:paraId="35A266C0" w14:textId="58914F59" w:rsidR="00692703" w:rsidRPr="00CF1A49" w:rsidRDefault="0084385D" w:rsidP="00913946">
            <w:pPr>
              <w:pStyle w:val="ContactInfoEmphasis"/>
              <w:contextualSpacing w:val="0"/>
            </w:pPr>
            <w:r>
              <w:t>Thack18@icloud.com</w:t>
            </w:r>
            <w:r w:rsidR="00692703" w:rsidRPr="00CF1A49">
              <w:t xml:space="preserve"> </w:t>
            </w:r>
          </w:p>
        </w:tc>
      </w:tr>
      <w:tr w:rsidR="009571D8" w:rsidRPr="00CF1A49" w14:paraId="495A0D9E" w14:textId="77777777" w:rsidTr="00692703">
        <w:tc>
          <w:tcPr>
            <w:tcW w:w="9360" w:type="dxa"/>
            <w:tcMar>
              <w:top w:w="432" w:type="dxa"/>
            </w:tcMar>
          </w:tcPr>
          <w:p w14:paraId="4272CE1D" w14:textId="5B6B204C" w:rsidR="001755A8" w:rsidRPr="00CF1A49" w:rsidRDefault="0084385D" w:rsidP="00913946">
            <w:pPr>
              <w:contextualSpacing w:val="0"/>
            </w:pPr>
            <w:r>
              <w:t xml:space="preserve">Registered Nurse </w:t>
            </w:r>
            <w:r w:rsidR="00085134">
              <w:t xml:space="preserve">with compassion and understanding of </w:t>
            </w:r>
            <w:proofErr w:type="spellStart"/>
            <w:r w:rsidR="00085134">
              <w:t>patients</w:t>
            </w:r>
            <w:proofErr w:type="spellEnd"/>
            <w:r w:rsidR="00085134">
              <w:t xml:space="preserve"> needs </w:t>
            </w:r>
            <w:r>
              <w:t xml:space="preserve">looking to further my knowledge and experience in a clinical setting. </w:t>
            </w:r>
            <w:r w:rsidR="00DC7FDE">
              <w:t xml:space="preserve">Possess a bachelor’s degree in nursing </w:t>
            </w:r>
            <w:r w:rsidR="00602C01">
              <w:t xml:space="preserve">and experience in multiple acuity levels. </w:t>
            </w:r>
          </w:p>
        </w:tc>
      </w:tr>
    </w:tbl>
    <w:p w14:paraId="1EC9537F" w14:textId="77777777" w:rsidR="004E01EB" w:rsidRPr="00CF1A49" w:rsidRDefault="00A57012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4BF362CD7D444D6BB99E181A991EBF28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1128155" w14:textId="77777777" w:rsidTr="00D66A52">
        <w:tc>
          <w:tcPr>
            <w:tcW w:w="9355" w:type="dxa"/>
          </w:tcPr>
          <w:p w14:paraId="2C94F499" w14:textId="7B134EBF" w:rsidR="001D0BF1" w:rsidRPr="00CF1A49" w:rsidRDefault="00DC7FDE" w:rsidP="001D0BF1">
            <w:pPr>
              <w:pStyle w:val="Heading3"/>
              <w:contextualSpacing w:val="0"/>
              <w:outlineLvl w:val="2"/>
            </w:pPr>
            <w:r>
              <w:t>June 2021</w:t>
            </w:r>
            <w:r w:rsidR="001D0BF1" w:rsidRPr="00CF1A49">
              <w:t xml:space="preserve"> – </w:t>
            </w:r>
            <w:r>
              <w:t>current</w:t>
            </w:r>
          </w:p>
          <w:p w14:paraId="697853AB" w14:textId="70457589" w:rsidR="001D0BF1" w:rsidRPr="00CF1A49" w:rsidRDefault="00DC7FDE" w:rsidP="001D0BF1">
            <w:pPr>
              <w:pStyle w:val="Heading2"/>
              <w:contextualSpacing w:val="0"/>
              <w:outlineLvl w:val="1"/>
            </w:pPr>
            <w:r>
              <w:t>Registered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University health at Truman medical centrer</w:t>
            </w:r>
          </w:p>
          <w:p w14:paraId="482EA8E7" w14:textId="71EBB550" w:rsidR="001E3120" w:rsidRPr="00CF1A49" w:rsidRDefault="00DC7FDE" w:rsidP="001D0BF1">
            <w:pPr>
              <w:contextualSpacing w:val="0"/>
            </w:pPr>
            <w:r>
              <w:t xml:space="preserve">Currently working </w:t>
            </w:r>
            <w:r w:rsidR="00602C01">
              <w:t>on</w:t>
            </w:r>
            <w:r>
              <w:t xml:space="preserve"> a floor that houses </w:t>
            </w:r>
            <w:r w:rsidR="00602C01">
              <w:t>telemetry</w:t>
            </w:r>
            <w:r>
              <w:t>,</w:t>
            </w:r>
            <w:r w:rsidR="00602C01">
              <w:t xml:space="preserve"> </w:t>
            </w:r>
            <w:r>
              <w:t>Med-Surg, Progressive care</w:t>
            </w:r>
            <w:r w:rsidR="00602C01">
              <w:t xml:space="preserve">, and all </w:t>
            </w:r>
            <w:proofErr w:type="gramStart"/>
            <w:r w:rsidR="00602C01">
              <w:t>others</w:t>
            </w:r>
            <w:proofErr w:type="gramEnd"/>
            <w:r w:rsidR="00602C01">
              <w:t xml:space="preserve"> specialties such as OBGYN patients. </w:t>
            </w:r>
          </w:p>
        </w:tc>
      </w:tr>
      <w:tr w:rsidR="00F61DF9" w:rsidRPr="00CF1A49" w14:paraId="464D1492" w14:textId="77777777" w:rsidTr="00F61DF9">
        <w:tc>
          <w:tcPr>
            <w:tcW w:w="9355" w:type="dxa"/>
            <w:tcMar>
              <w:top w:w="216" w:type="dxa"/>
            </w:tcMar>
          </w:tcPr>
          <w:p w14:paraId="7DF8646E" w14:textId="3AEFDCF0" w:rsidR="00F61DF9" w:rsidRPr="00CF1A49" w:rsidRDefault="00602C01" w:rsidP="00F61DF9">
            <w:pPr>
              <w:pStyle w:val="Heading3"/>
              <w:contextualSpacing w:val="0"/>
              <w:outlineLvl w:val="2"/>
            </w:pPr>
            <w:r>
              <w:t>May 2020</w:t>
            </w:r>
            <w:r w:rsidR="00F61DF9" w:rsidRPr="00CF1A49">
              <w:t xml:space="preserve"> – </w:t>
            </w:r>
            <w:r>
              <w:t>September 2020</w:t>
            </w:r>
          </w:p>
          <w:p w14:paraId="3D31C5E6" w14:textId="7537E678" w:rsidR="00F61DF9" w:rsidRPr="00CF1A49" w:rsidRDefault="00602C01" w:rsidP="00F61DF9">
            <w:pPr>
              <w:pStyle w:val="Heading2"/>
              <w:contextualSpacing w:val="0"/>
              <w:outlineLvl w:val="1"/>
            </w:pPr>
            <w:r>
              <w:t>Phlebotomist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saint luke’s health system</w:t>
            </w:r>
          </w:p>
          <w:p w14:paraId="3ED776AA" w14:textId="7F668FDC" w:rsidR="00F61DF9" w:rsidRDefault="00602C01" w:rsidP="00F61DF9">
            <w:r>
              <w:t xml:space="preserve">Perform venipuncture on patients in inpatient setting. </w:t>
            </w:r>
          </w:p>
          <w:p w14:paraId="335DD099" w14:textId="77777777" w:rsidR="00602C01" w:rsidRDefault="00602C01" w:rsidP="00F61DF9"/>
          <w:p w14:paraId="7EBC35CA" w14:textId="4AC88381" w:rsidR="00602C01" w:rsidRPr="00602C01" w:rsidRDefault="00602C01" w:rsidP="00602C01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November 2018</w:t>
            </w:r>
            <w:r w:rsidRPr="00602C01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february 2020</w:t>
            </w:r>
          </w:p>
          <w:p w14:paraId="156886AA" w14:textId="249C5694" w:rsidR="00602C01" w:rsidRPr="00602C01" w:rsidRDefault="00602C01" w:rsidP="00602C01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Lab assistant</w:t>
            </w:r>
            <w:r w:rsidRPr="00602C01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John cochran veteran affair hospital</w:t>
            </w:r>
          </w:p>
          <w:p w14:paraId="3981DECC" w14:textId="492F47FE" w:rsidR="00602C01" w:rsidRDefault="00602C01" w:rsidP="00602C01">
            <w:r>
              <w:t>Perform venipuncture on patients in inpatient and outpatient setting.</w:t>
            </w:r>
          </w:p>
        </w:tc>
      </w:tr>
    </w:tbl>
    <w:sdt>
      <w:sdtPr>
        <w:alias w:val="Education:"/>
        <w:tag w:val="Education:"/>
        <w:id w:val="-1908763273"/>
        <w:placeholder>
          <w:docPart w:val="940EE8E178104A20BB39F0E5797B49C5"/>
        </w:placeholder>
        <w:temporary/>
        <w:showingPlcHdr/>
        <w15:appearance w15:val="hidden"/>
      </w:sdtPr>
      <w:sdtEndPr/>
      <w:sdtContent>
        <w:p w14:paraId="161B046D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8092CB2" w14:textId="77777777" w:rsidTr="0052621E">
        <w:tc>
          <w:tcPr>
            <w:tcW w:w="9290" w:type="dxa"/>
          </w:tcPr>
          <w:p w14:paraId="258585D8" w14:textId="71431EDA" w:rsidR="001D0BF1" w:rsidRPr="00CF1A49" w:rsidRDefault="00602C01" w:rsidP="001D0BF1">
            <w:pPr>
              <w:pStyle w:val="Heading3"/>
              <w:contextualSpacing w:val="0"/>
              <w:outlineLvl w:val="2"/>
            </w:pPr>
            <w:r>
              <w:t>may</w:t>
            </w:r>
            <w:r w:rsidR="001D0BF1" w:rsidRPr="00CF1A49">
              <w:t xml:space="preserve"> </w:t>
            </w:r>
            <w:r>
              <w:t>2021</w:t>
            </w:r>
          </w:p>
          <w:p w14:paraId="0E6C6472" w14:textId="2BE775AA" w:rsidR="001D0BF1" w:rsidRPr="00CF1A49" w:rsidRDefault="00602C01" w:rsidP="001D0BF1">
            <w:pPr>
              <w:pStyle w:val="Heading2"/>
              <w:contextualSpacing w:val="0"/>
              <w:outlineLvl w:val="1"/>
            </w:pPr>
            <w:r>
              <w:t>bachelor of science in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University of missouri saint louis</w:t>
            </w:r>
          </w:p>
          <w:p w14:paraId="6F562CFF" w14:textId="46A5622E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0572A52D" w14:textId="77777777" w:rsidTr="0052621E">
        <w:tc>
          <w:tcPr>
            <w:tcW w:w="9290" w:type="dxa"/>
            <w:tcMar>
              <w:top w:w="216" w:type="dxa"/>
            </w:tcMar>
          </w:tcPr>
          <w:p w14:paraId="191CEB11" w14:textId="51B44FA2" w:rsidR="00F61DF9" w:rsidRDefault="00F61DF9" w:rsidP="00F61DF9"/>
        </w:tc>
      </w:tr>
    </w:tbl>
    <w:p w14:paraId="1A375317" w14:textId="23D9DBF8" w:rsidR="00486277" w:rsidRPr="00CF1A49" w:rsidRDefault="0052621E" w:rsidP="00486277">
      <w:pPr>
        <w:pStyle w:val="Heading1"/>
      </w:pPr>
      <w:r>
        <w:t xml:space="preserve">Certifications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40207E6A" w14:textId="77777777" w:rsidTr="00CF1A49">
        <w:tc>
          <w:tcPr>
            <w:tcW w:w="4675" w:type="dxa"/>
          </w:tcPr>
          <w:p w14:paraId="577B657B" w14:textId="7414C88E" w:rsidR="001E3120" w:rsidRPr="006E1507" w:rsidRDefault="0052621E" w:rsidP="006E1507">
            <w:pPr>
              <w:pStyle w:val="ListBullet"/>
              <w:contextualSpacing w:val="0"/>
            </w:pPr>
            <w:r>
              <w:t>Phlebotomy</w:t>
            </w:r>
          </w:p>
          <w:p w14:paraId="33F10E81" w14:textId="1DD2ECB6" w:rsidR="001F4E6D" w:rsidRPr="006E1507" w:rsidRDefault="0052621E" w:rsidP="006E1507">
            <w:pPr>
              <w:pStyle w:val="ListBullet"/>
              <w:contextualSpacing w:val="0"/>
            </w:pPr>
            <w:r>
              <w:t>Basic Life Support</w:t>
            </w:r>
          </w:p>
        </w:tc>
        <w:tc>
          <w:tcPr>
            <w:tcW w:w="4675" w:type="dxa"/>
            <w:tcMar>
              <w:left w:w="360" w:type="dxa"/>
            </w:tcMar>
          </w:tcPr>
          <w:p w14:paraId="41C63724" w14:textId="37F80866" w:rsidR="003A0632" w:rsidRPr="006E1507" w:rsidRDefault="0052621E" w:rsidP="006E1507">
            <w:pPr>
              <w:pStyle w:val="ListBullet"/>
              <w:contextualSpacing w:val="0"/>
            </w:pPr>
            <w:r>
              <w:t xml:space="preserve"> Trauma Nursing Core Course</w:t>
            </w:r>
          </w:p>
          <w:p w14:paraId="6C3E3678" w14:textId="3EA44915" w:rsidR="001E3120" w:rsidRPr="006E1507" w:rsidRDefault="0052621E" w:rsidP="006E1507">
            <w:pPr>
              <w:pStyle w:val="ListBullet"/>
              <w:contextualSpacing w:val="0"/>
            </w:pPr>
            <w:r>
              <w:t xml:space="preserve">Advanced cardiovascular life support </w:t>
            </w:r>
          </w:p>
          <w:p w14:paraId="29BC83FE" w14:textId="7113C0A8" w:rsidR="001E3120" w:rsidRPr="006E1507" w:rsidRDefault="001E3120" w:rsidP="0052621E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12687195" w14:textId="10056CDF" w:rsidR="00B51D1B" w:rsidRPr="006E1507" w:rsidRDefault="00B51D1B" w:rsidP="0052621E">
      <w:pPr>
        <w:pStyle w:val="Heading1"/>
      </w:pP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6595" w14:textId="77777777" w:rsidR="00A57012" w:rsidRDefault="00A57012" w:rsidP="0068194B">
      <w:r>
        <w:separator/>
      </w:r>
    </w:p>
    <w:p w14:paraId="735C0088" w14:textId="77777777" w:rsidR="00A57012" w:rsidRDefault="00A57012"/>
    <w:p w14:paraId="2B8D67E7" w14:textId="77777777" w:rsidR="00A57012" w:rsidRDefault="00A57012"/>
  </w:endnote>
  <w:endnote w:type="continuationSeparator" w:id="0">
    <w:p w14:paraId="7767FB0B" w14:textId="77777777" w:rsidR="00A57012" w:rsidRDefault="00A57012" w:rsidP="0068194B">
      <w:r>
        <w:continuationSeparator/>
      </w:r>
    </w:p>
    <w:p w14:paraId="6B16BEB8" w14:textId="77777777" w:rsidR="00A57012" w:rsidRDefault="00A57012"/>
    <w:p w14:paraId="629F7E12" w14:textId="77777777" w:rsidR="00A57012" w:rsidRDefault="00A57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6134E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957E" w14:textId="77777777" w:rsidR="00A57012" w:rsidRDefault="00A57012" w:rsidP="0068194B">
      <w:r>
        <w:separator/>
      </w:r>
    </w:p>
    <w:p w14:paraId="649AC8D4" w14:textId="77777777" w:rsidR="00A57012" w:rsidRDefault="00A57012"/>
    <w:p w14:paraId="211766DA" w14:textId="77777777" w:rsidR="00A57012" w:rsidRDefault="00A57012"/>
  </w:footnote>
  <w:footnote w:type="continuationSeparator" w:id="0">
    <w:p w14:paraId="14427D24" w14:textId="77777777" w:rsidR="00A57012" w:rsidRDefault="00A57012" w:rsidP="0068194B">
      <w:r>
        <w:continuationSeparator/>
      </w:r>
    </w:p>
    <w:p w14:paraId="55C77C75" w14:textId="77777777" w:rsidR="00A57012" w:rsidRDefault="00A57012"/>
    <w:p w14:paraId="60FE7F0D" w14:textId="77777777" w:rsidR="00A57012" w:rsidRDefault="00A570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E8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53E80D" wp14:editId="0AF9E9B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8BD1F82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5D"/>
    <w:rsid w:val="000001EF"/>
    <w:rsid w:val="00007322"/>
    <w:rsid w:val="00007728"/>
    <w:rsid w:val="00022EB2"/>
    <w:rsid w:val="00024584"/>
    <w:rsid w:val="00024730"/>
    <w:rsid w:val="00055E95"/>
    <w:rsid w:val="0007021F"/>
    <w:rsid w:val="00085134"/>
    <w:rsid w:val="000A7A03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621E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2C01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4385D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7012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C7FDE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BA8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ck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B9A894660743FFA5C789D9D2C9E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F4F9A-761F-4A15-8B2D-1D85ABA65645}"/>
      </w:docPartPr>
      <w:docPartBody>
        <w:p w:rsidR="00000000" w:rsidRDefault="00B47212">
          <w:pPr>
            <w:pStyle w:val="D9B9A894660743FFA5C789D9D2C9E4C7"/>
          </w:pPr>
          <w:r w:rsidRPr="00CF1A49">
            <w:t>·</w:t>
          </w:r>
        </w:p>
      </w:docPartBody>
    </w:docPart>
    <w:docPart>
      <w:docPartPr>
        <w:name w:val="4BF362CD7D444D6BB99E181A991E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2482-7652-47AB-B505-9FF73793D759}"/>
      </w:docPartPr>
      <w:docPartBody>
        <w:p w:rsidR="00000000" w:rsidRDefault="00B47212">
          <w:pPr>
            <w:pStyle w:val="4BF362CD7D444D6BB99E181A991EBF28"/>
          </w:pPr>
          <w:r w:rsidRPr="00CF1A49">
            <w:t>Experience</w:t>
          </w:r>
        </w:p>
      </w:docPartBody>
    </w:docPart>
    <w:docPart>
      <w:docPartPr>
        <w:name w:val="940EE8E178104A20BB39F0E5797B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7848C-B172-4A84-B1EE-CB09816A9D97}"/>
      </w:docPartPr>
      <w:docPartBody>
        <w:p w:rsidR="00000000" w:rsidRDefault="00B47212">
          <w:pPr>
            <w:pStyle w:val="940EE8E178104A20BB39F0E5797B49C5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7C"/>
    <w:rsid w:val="0045517C"/>
    <w:rsid w:val="00B4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EE68C020954028A1F8651A97B9BD8D">
    <w:name w:val="4DEE68C020954028A1F8651A97B9BD8D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D533FF01E244DC89B0518736FE36B1C">
    <w:name w:val="CD533FF01E244DC89B0518736FE36B1C"/>
  </w:style>
  <w:style w:type="paragraph" w:customStyle="1" w:styleId="EFD8B97DF1EB465A9099152CB5A59637">
    <w:name w:val="EFD8B97DF1EB465A9099152CB5A59637"/>
  </w:style>
  <w:style w:type="paragraph" w:customStyle="1" w:styleId="D9B9A894660743FFA5C789D9D2C9E4C7">
    <w:name w:val="D9B9A894660743FFA5C789D9D2C9E4C7"/>
  </w:style>
  <w:style w:type="paragraph" w:customStyle="1" w:styleId="11D550AE734C470BBC3B14F6C2BA63EF">
    <w:name w:val="11D550AE734C470BBC3B14F6C2BA63EF"/>
  </w:style>
  <w:style w:type="paragraph" w:customStyle="1" w:styleId="B18D94F9BD854EC9AF6D955E1AFAA276">
    <w:name w:val="B18D94F9BD854EC9AF6D955E1AFAA276"/>
  </w:style>
  <w:style w:type="paragraph" w:customStyle="1" w:styleId="4D5748E672EE4AB2BC85FFE6EA208075">
    <w:name w:val="4D5748E672EE4AB2BC85FFE6EA208075"/>
  </w:style>
  <w:style w:type="paragraph" w:customStyle="1" w:styleId="46F3E56433AA43EDBD32C6E2878CAB1A">
    <w:name w:val="46F3E56433AA43EDBD32C6E2878CAB1A"/>
  </w:style>
  <w:style w:type="paragraph" w:customStyle="1" w:styleId="2588368288A74C79AF241C37FC8F1880">
    <w:name w:val="2588368288A74C79AF241C37FC8F1880"/>
  </w:style>
  <w:style w:type="paragraph" w:customStyle="1" w:styleId="415601AEBE0442888A55DC680B954478">
    <w:name w:val="415601AEBE0442888A55DC680B954478"/>
  </w:style>
  <w:style w:type="paragraph" w:customStyle="1" w:styleId="59384351F35046DF8FC043DCBBCE6209">
    <w:name w:val="59384351F35046DF8FC043DCBBCE6209"/>
  </w:style>
  <w:style w:type="paragraph" w:customStyle="1" w:styleId="4BF362CD7D444D6BB99E181A991EBF28">
    <w:name w:val="4BF362CD7D444D6BB99E181A991EBF28"/>
  </w:style>
  <w:style w:type="paragraph" w:customStyle="1" w:styleId="C2D36DF98F5247BCA5611724A89D7E07">
    <w:name w:val="C2D36DF98F5247BCA5611724A89D7E07"/>
  </w:style>
  <w:style w:type="paragraph" w:customStyle="1" w:styleId="F88BB8A217634D67B00C2E8EA04EA799">
    <w:name w:val="F88BB8A217634D67B00C2E8EA04EA799"/>
  </w:style>
  <w:style w:type="paragraph" w:customStyle="1" w:styleId="C9775BE9E207456ABE2F7282CF81D12C">
    <w:name w:val="C9775BE9E207456ABE2F7282CF81D12C"/>
  </w:style>
  <w:style w:type="character" w:styleId="SubtleReference">
    <w:name w:val="Subtle Reference"/>
    <w:basedOn w:val="DefaultParagraphFont"/>
    <w:uiPriority w:val="10"/>
    <w:qFormat/>
    <w:rsid w:val="0045517C"/>
    <w:rPr>
      <w:b/>
      <w:caps w:val="0"/>
      <w:smallCaps/>
      <w:color w:val="595959" w:themeColor="text1" w:themeTint="A6"/>
    </w:rPr>
  </w:style>
  <w:style w:type="paragraph" w:customStyle="1" w:styleId="CC64A54BCB9F49E586967AC62C3ECCE1">
    <w:name w:val="CC64A54BCB9F49E586967AC62C3ECCE1"/>
  </w:style>
  <w:style w:type="paragraph" w:customStyle="1" w:styleId="37656458301646B8A823C7ABDA8F25FD">
    <w:name w:val="37656458301646B8A823C7ABDA8F25FD"/>
  </w:style>
  <w:style w:type="paragraph" w:customStyle="1" w:styleId="FDEED72F8CE04381B12C354D3BAD6846">
    <w:name w:val="FDEED72F8CE04381B12C354D3BAD6846"/>
  </w:style>
  <w:style w:type="paragraph" w:customStyle="1" w:styleId="AD74C96E0DAE4E9A9AB830111B11E16F">
    <w:name w:val="AD74C96E0DAE4E9A9AB830111B11E16F"/>
  </w:style>
  <w:style w:type="paragraph" w:customStyle="1" w:styleId="11231AC2C7C14C439C16FAC5F2AD6225">
    <w:name w:val="11231AC2C7C14C439C16FAC5F2AD6225"/>
  </w:style>
  <w:style w:type="paragraph" w:customStyle="1" w:styleId="73B4CEA6FDF74896A859E91490EF614D">
    <w:name w:val="73B4CEA6FDF74896A859E91490EF614D"/>
  </w:style>
  <w:style w:type="paragraph" w:customStyle="1" w:styleId="D2A66BBEFDAF4176BE263395AB014A87">
    <w:name w:val="D2A66BBEFDAF4176BE263395AB014A87"/>
  </w:style>
  <w:style w:type="paragraph" w:customStyle="1" w:styleId="940EE8E178104A20BB39F0E5797B49C5">
    <w:name w:val="940EE8E178104A20BB39F0E5797B49C5"/>
  </w:style>
  <w:style w:type="paragraph" w:customStyle="1" w:styleId="F0118E6DA0C9413E9353306E72150FA0">
    <w:name w:val="F0118E6DA0C9413E9353306E72150FA0"/>
  </w:style>
  <w:style w:type="paragraph" w:customStyle="1" w:styleId="A2A3D9600A9047F09633E69CEF686847">
    <w:name w:val="A2A3D9600A9047F09633E69CEF686847"/>
  </w:style>
  <w:style w:type="paragraph" w:customStyle="1" w:styleId="A7A2C54BE0DC4E00B7E502DC48A243A4">
    <w:name w:val="A7A2C54BE0DC4E00B7E502DC48A243A4"/>
  </w:style>
  <w:style w:type="paragraph" w:customStyle="1" w:styleId="B03A680F7F7547839BC226548B8C191A">
    <w:name w:val="B03A680F7F7547839BC226548B8C191A"/>
  </w:style>
  <w:style w:type="paragraph" w:customStyle="1" w:styleId="D6990116E2DD4159AD046E3599114F36">
    <w:name w:val="D6990116E2DD4159AD046E3599114F36"/>
  </w:style>
  <w:style w:type="paragraph" w:customStyle="1" w:styleId="17489BE3D73B42F1949F41AEAE9360D8">
    <w:name w:val="17489BE3D73B42F1949F41AEAE9360D8"/>
  </w:style>
  <w:style w:type="paragraph" w:customStyle="1" w:styleId="661312079F1D4F6C96DC989B0C35935F">
    <w:name w:val="661312079F1D4F6C96DC989B0C35935F"/>
  </w:style>
  <w:style w:type="paragraph" w:customStyle="1" w:styleId="BA485AE7EB494BA281A7DD14C8D8F191">
    <w:name w:val="BA485AE7EB494BA281A7DD14C8D8F191"/>
  </w:style>
  <w:style w:type="paragraph" w:customStyle="1" w:styleId="89928D6679BF4A259756800BEF777F18">
    <w:name w:val="89928D6679BF4A259756800BEF777F18"/>
  </w:style>
  <w:style w:type="paragraph" w:customStyle="1" w:styleId="D9C02FEEA9244014BCC332A8C8EE407E">
    <w:name w:val="D9C02FEEA9244014BCC332A8C8EE407E"/>
  </w:style>
  <w:style w:type="paragraph" w:customStyle="1" w:styleId="24C43321B9F2453499942FA6526C1C64">
    <w:name w:val="24C43321B9F2453499942FA6526C1C64"/>
  </w:style>
  <w:style w:type="paragraph" w:customStyle="1" w:styleId="3D6318D23B4647C28A6046A78DBF702F">
    <w:name w:val="3D6318D23B4647C28A6046A78DBF702F"/>
  </w:style>
  <w:style w:type="paragraph" w:customStyle="1" w:styleId="B888A25FB8C944698DDE88E5695098CA">
    <w:name w:val="B888A25FB8C944698DDE88E5695098CA"/>
  </w:style>
  <w:style w:type="paragraph" w:customStyle="1" w:styleId="C6165127A3D949A9B04EC31CFC2419A5">
    <w:name w:val="C6165127A3D949A9B04EC31CFC2419A5"/>
  </w:style>
  <w:style w:type="paragraph" w:customStyle="1" w:styleId="16BF24305BF246A6BC8B3FC816DE625D">
    <w:name w:val="16BF24305BF246A6BC8B3FC816DE625D"/>
  </w:style>
  <w:style w:type="paragraph" w:customStyle="1" w:styleId="AFB1F43ABC05409396A7561116A9428E">
    <w:name w:val="AFB1F43ABC05409396A7561116A9428E"/>
  </w:style>
  <w:style w:type="paragraph" w:customStyle="1" w:styleId="D4796C52AE714F2BB649DCDC6CA61D7C">
    <w:name w:val="D4796C52AE714F2BB649DCDC6CA61D7C"/>
  </w:style>
  <w:style w:type="paragraph" w:customStyle="1" w:styleId="D441269A189A4DFFB109F9B188CF313E">
    <w:name w:val="D441269A189A4DFFB109F9B188CF313E"/>
  </w:style>
  <w:style w:type="paragraph" w:customStyle="1" w:styleId="497E352E4D534CA3B1C35A73D8277296">
    <w:name w:val="497E352E4D534CA3B1C35A73D8277296"/>
    <w:rsid w:val="0045517C"/>
  </w:style>
  <w:style w:type="paragraph" w:customStyle="1" w:styleId="646195D0F7874BEA8EC5BDACF1EDB81A">
    <w:name w:val="646195D0F7874BEA8EC5BDACF1EDB81A"/>
    <w:rsid w:val="0045517C"/>
  </w:style>
  <w:style w:type="paragraph" w:customStyle="1" w:styleId="7A52C6DE376245549D7AC7D172026E0E">
    <w:name w:val="7A52C6DE376245549D7AC7D172026E0E"/>
    <w:rsid w:val="0045517C"/>
  </w:style>
  <w:style w:type="paragraph" w:customStyle="1" w:styleId="3493ACB5853641099BF98AF0020D5A01">
    <w:name w:val="3493ACB5853641099BF98AF0020D5A01"/>
    <w:rsid w:val="0045517C"/>
  </w:style>
  <w:style w:type="paragraph" w:customStyle="1" w:styleId="5E71DF0414934D15B3CF71AC3FC38B32">
    <w:name w:val="5E71DF0414934D15B3CF71AC3FC38B32"/>
    <w:rsid w:val="0045517C"/>
  </w:style>
  <w:style w:type="paragraph" w:customStyle="1" w:styleId="1E8E3D68946F49E5AC73B2E9167FC2C1">
    <w:name w:val="1E8E3D68946F49E5AC73B2E9167FC2C1"/>
    <w:rsid w:val="0045517C"/>
  </w:style>
  <w:style w:type="paragraph" w:customStyle="1" w:styleId="F83FD1B5A8D54017804EF1F6A2890240">
    <w:name w:val="F83FD1B5A8D54017804EF1F6A2890240"/>
    <w:rsid w:val="0045517C"/>
  </w:style>
  <w:style w:type="paragraph" w:customStyle="1" w:styleId="6BA95906EC4448A8983FB13079164442">
    <w:name w:val="6BA95906EC4448A8983FB13079164442"/>
    <w:rsid w:val="0045517C"/>
  </w:style>
  <w:style w:type="paragraph" w:customStyle="1" w:styleId="774F43AE21D340DDAB979BD4FE666D37">
    <w:name w:val="774F43AE21D340DDAB979BD4FE666D37"/>
    <w:rsid w:val="0045517C"/>
  </w:style>
  <w:style w:type="paragraph" w:customStyle="1" w:styleId="6F87C31AFB51468DB40595F52B08501F">
    <w:name w:val="6F87C31AFB51468DB40595F52B08501F"/>
    <w:rsid w:val="00455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2022-04-05T16:00:00Z</dcterms:created>
  <dcterms:modified xsi:type="dcterms:W3CDTF">2022-04-05T16:54:00Z</dcterms:modified>
  <cp:category/>
</cp:coreProperties>
</file>